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B9A8" w14:textId="77777777" w:rsidR="008D07F9" w:rsidRPr="00E909BE" w:rsidRDefault="0061121B" w:rsidP="00E909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Paper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82D4D">
        <w:rPr>
          <w:rFonts w:ascii="Times New Roman" w:hAnsi="Times New Roman" w:cs="Times New Roman"/>
          <w:b/>
          <w:sz w:val="36"/>
          <w:szCs w:val="36"/>
        </w:rPr>
        <w:t>Title</w:t>
      </w:r>
      <w:proofErr w:type="spellEnd"/>
      <w:r w:rsidR="00A82D4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in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English</w:t>
      </w:r>
      <w:proofErr w:type="spellEnd"/>
    </w:p>
    <w:p w14:paraId="51806980" w14:textId="77777777" w:rsidR="008D07F9" w:rsidRDefault="00264237" w:rsidP="00E909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First</w:t>
      </w:r>
      <w:proofErr w:type="spellEnd"/>
      <w:r w:rsidR="0033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and last</w:t>
      </w:r>
      <w:r w:rsidR="0033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author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09BE" w:rsidRPr="00E909BE">
        <w:rPr>
          <w:rStyle w:val="Znakapoznpodarou"/>
          <w:rFonts w:ascii="Times New Roman" w:hAnsi="Times New Roman" w:cs="Times New Roman"/>
          <w:i/>
          <w:sz w:val="28"/>
          <w:szCs w:val="28"/>
        </w:rPr>
        <w:footnoteReference w:id="1"/>
      </w:r>
    </w:p>
    <w:p w14:paraId="465C3CED" w14:textId="77777777" w:rsidR="00264237" w:rsidRDefault="00264237" w:rsidP="002642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First</w:t>
      </w:r>
      <w:proofErr w:type="spellEnd"/>
      <w:r w:rsidR="0033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and last</w:t>
      </w:r>
      <w:r w:rsidR="00337F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author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09BE">
        <w:rPr>
          <w:rStyle w:val="Znakapoznpodarou"/>
          <w:rFonts w:ascii="Times New Roman" w:hAnsi="Times New Roman" w:cs="Times New Roman"/>
          <w:i/>
          <w:sz w:val="28"/>
          <w:szCs w:val="28"/>
        </w:rPr>
        <w:footnoteReference w:id="2"/>
      </w:r>
    </w:p>
    <w:p w14:paraId="5B9A1960" w14:textId="77777777" w:rsidR="00264237" w:rsidRPr="00E909BE" w:rsidRDefault="00264237" w:rsidP="00E909B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1CC6A71" w14:textId="77777777" w:rsidR="00E909BE" w:rsidRPr="00E909BE" w:rsidRDefault="0061121B" w:rsidP="00E255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14:paraId="5A1C4079" w14:textId="77777777" w:rsidR="00E909BE" w:rsidRPr="00264237" w:rsidRDefault="0061121B" w:rsidP="0061121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64237">
        <w:rPr>
          <w:rFonts w:ascii="Times New Roman" w:hAnsi="Times New Roman" w:cs="Times New Roman"/>
        </w:rPr>
        <w:t>abstract</w:t>
      </w:r>
      <w:proofErr w:type="spellEnd"/>
      <w:r w:rsidRPr="00264237">
        <w:rPr>
          <w:rFonts w:ascii="Times New Roman" w:hAnsi="Times New Roman" w:cs="Times New Roman"/>
        </w:rPr>
        <w:t xml:space="preserve"> </w:t>
      </w:r>
      <w:proofErr w:type="spellStart"/>
      <w:r w:rsidRPr="00264237">
        <w:rPr>
          <w:rFonts w:ascii="Times New Roman" w:hAnsi="Times New Roman" w:cs="Times New Roman"/>
        </w:rPr>
        <w:t>only</w:t>
      </w:r>
      <w:proofErr w:type="spellEnd"/>
      <w:r w:rsidRPr="00264237">
        <w:rPr>
          <w:rFonts w:ascii="Times New Roman" w:hAnsi="Times New Roman" w:cs="Times New Roman"/>
        </w:rPr>
        <w:t xml:space="preserve"> in </w:t>
      </w:r>
      <w:proofErr w:type="spellStart"/>
      <w:r w:rsidRPr="00264237">
        <w:rPr>
          <w:rFonts w:ascii="Times New Roman" w:hAnsi="Times New Roman" w:cs="Times New Roman"/>
        </w:rPr>
        <w:t>English</w:t>
      </w:r>
      <w:proofErr w:type="spellEnd"/>
      <w:r w:rsidRPr="00264237">
        <w:rPr>
          <w:rFonts w:ascii="Times New Roman" w:hAnsi="Times New Roman" w:cs="Times New Roman"/>
        </w:rPr>
        <w:t>, 10 lines maximum</w:t>
      </w:r>
    </w:p>
    <w:p w14:paraId="08E2507B" w14:textId="77777777" w:rsidR="00E25523" w:rsidRDefault="00E25523" w:rsidP="00E255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362F16" w14:textId="77777777" w:rsidR="00E909BE" w:rsidRDefault="0061121B" w:rsidP="00E255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</w:p>
    <w:p w14:paraId="52B945DE" w14:textId="77777777" w:rsidR="00E909BE" w:rsidRPr="00264237" w:rsidRDefault="00A82D4D" w:rsidP="006112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Maximum 5 </w:t>
      </w: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English</w:t>
      </w:r>
      <w:proofErr w:type="spellEnd"/>
    </w:p>
    <w:p w14:paraId="28BA3EA0" w14:textId="77777777" w:rsidR="00E25523" w:rsidRDefault="00E25523" w:rsidP="00E255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0145F6" w14:textId="77777777" w:rsidR="00E909BE" w:rsidRDefault="00E909BE" w:rsidP="00E255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9BE">
        <w:rPr>
          <w:rFonts w:ascii="Times New Roman" w:hAnsi="Times New Roman" w:cs="Times New Roman"/>
          <w:b/>
          <w:sz w:val="24"/>
          <w:szCs w:val="24"/>
        </w:rPr>
        <w:t xml:space="preserve">Jel </w:t>
      </w:r>
      <w:proofErr w:type="spellStart"/>
      <w:r w:rsidRPr="00E909BE">
        <w:rPr>
          <w:rFonts w:ascii="Times New Roman" w:hAnsi="Times New Roman" w:cs="Times New Roman"/>
          <w:b/>
          <w:sz w:val="24"/>
          <w:szCs w:val="24"/>
        </w:rPr>
        <w:t>Classification</w:t>
      </w:r>
      <w:proofErr w:type="spellEnd"/>
      <w:r w:rsidRPr="00E909BE">
        <w:rPr>
          <w:rFonts w:ascii="Times New Roman" w:hAnsi="Times New Roman" w:cs="Times New Roman"/>
          <w:b/>
          <w:sz w:val="24"/>
          <w:szCs w:val="24"/>
        </w:rPr>
        <w:t>:</w:t>
      </w:r>
    </w:p>
    <w:p w14:paraId="27E5ACEF" w14:textId="77777777" w:rsidR="00E909BE" w:rsidRDefault="00A82D4D" w:rsidP="006112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 </w:t>
      </w:r>
      <w:proofErr w:type="spellStart"/>
      <w:r>
        <w:rPr>
          <w:rFonts w:ascii="Times New Roman" w:hAnsi="Times New Roman" w:cs="Times New Roman"/>
        </w:rPr>
        <w:t>classification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codes</w:t>
      </w:r>
      <w:proofErr w:type="spellEnd"/>
      <w:r w:rsidR="006112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(3 – 5 </w:t>
      </w:r>
      <w:proofErr w:type="spellStart"/>
      <w:r>
        <w:rPr>
          <w:rFonts w:ascii="Times New Roman" w:hAnsi="Times New Roman" w:cs="Times New Roman"/>
        </w:rPr>
        <w:t>codes</w:t>
      </w:r>
      <w:proofErr w:type="spellEnd"/>
      <w:r>
        <w:rPr>
          <w:rFonts w:ascii="Times New Roman" w:hAnsi="Times New Roman" w:cs="Times New Roman"/>
        </w:rPr>
        <w:t xml:space="preserve">)  </w:t>
      </w:r>
      <w:r w:rsidR="0061121B">
        <w:rPr>
          <w:rFonts w:ascii="Times New Roman" w:hAnsi="Times New Roman" w:cs="Times New Roman"/>
        </w:rPr>
        <w:t>(</w:t>
      </w:r>
      <w:hyperlink r:id="rId8" w:history="1">
        <w:r w:rsidR="0061121B" w:rsidRPr="003C0F7A">
          <w:rPr>
            <w:rStyle w:val="Hypertextovodkaz"/>
            <w:rFonts w:ascii="Times New Roman" w:hAnsi="Times New Roman" w:cs="Times New Roman"/>
          </w:rPr>
          <w:t>http://www.aeaweb.org/jel/guide/jel.php</w:t>
        </w:r>
      </w:hyperlink>
      <w:r w:rsidR="0061121B">
        <w:rPr>
          <w:rFonts w:ascii="Times New Roman" w:hAnsi="Times New Roman" w:cs="Times New Roman"/>
        </w:rPr>
        <w:t>)</w:t>
      </w:r>
    </w:p>
    <w:p w14:paraId="31281A00" w14:textId="77777777" w:rsidR="0061121B" w:rsidRDefault="0061121B" w:rsidP="0061121B">
      <w:pPr>
        <w:spacing w:after="0"/>
        <w:jc w:val="both"/>
        <w:rPr>
          <w:rFonts w:ascii="Times New Roman" w:hAnsi="Times New Roman" w:cs="Times New Roman"/>
        </w:rPr>
      </w:pPr>
    </w:p>
    <w:p w14:paraId="6A7A4F49" w14:textId="77777777" w:rsidR="0061121B" w:rsidRPr="0061121B" w:rsidRDefault="0061121B" w:rsidP="0061121B">
      <w:pPr>
        <w:pStyle w:val="Odstavecseseznamem"/>
        <w:numPr>
          <w:ilvl w:val="0"/>
          <w:numId w:val="5"/>
        </w:numPr>
        <w:ind w:left="714" w:hanging="35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121B">
        <w:rPr>
          <w:rFonts w:ascii="Times New Roman" w:hAnsi="Times New Roman" w:cs="Times New Roman"/>
          <w:b/>
          <w:sz w:val="28"/>
          <w:szCs w:val="28"/>
        </w:rPr>
        <w:t>Introduction</w:t>
      </w:r>
      <w:proofErr w:type="spellEnd"/>
    </w:p>
    <w:p w14:paraId="714082D3" w14:textId="77777777" w:rsidR="0061121B" w:rsidRPr="0061121B" w:rsidRDefault="0061121B" w:rsidP="0061121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1121B">
        <w:rPr>
          <w:rFonts w:ascii="Times New Roman" w:hAnsi="Times New Roman" w:cs="Times New Roman"/>
          <w:sz w:val="24"/>
          <w:szCs w:val="24"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</w:p>
    <w:p w14:paraId="52E7DAA7" w14:textId="77777777" w:rsidR="00E25523" w:rsidRDefault="00E25523" w:rsidP="00E25523">
      <w:pPr>
        <w:spacing w:after="0"/>
      </w:pPr>
    </w:p>
    <w:p w14:paraId="23BC1834" w14:textId="77777777" w:rsidR="00E25523" w:rsidRPr="0061121B" w:rsidRDefault="0061121B" w:rsidP="0061121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Headline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2D4D">
        <w:rPr>
          <w:rFonts w:ascii="Times New Roman" w:hAnsi="Times New Roman" w:cs="Times New Roman"/>
          <w:b/>
          <w:sz w:val="28"/>
          <w:szCs w:val="28"/>
        </w:rPr>
        <w:t>First</w:t>
      </w:r>
      <w:proofErr w:type="spellEnd"/>
      <w:r w:rsidR="00A82D4D">
        <w:rPr>
          <w:rFonts w:ascii="Times New Roman" w:hAnsi="Times New Roman" w:cs="Times New Roman"/>
          <w:b/>
          <w:sz w:val="28"/>
          <w:szCs w:val="28"/>
        </w:rPr>
        <w:t xml:space="preserve"> Level</w:t>
      </w:r>
    </w:p>
    <w:p w14:paraId="01F94D13" w14:textId="77777777" w:rsidR="00E25523" w:rsidRDefault="00E25523" w:rsidP="00E25523">
      <w:pPr>
        <w:spacing w:after="0"/>
        <w:ind w:firstLine="397"/>
        <w:rPr>
          <w:rFonts w:ascii="Times New Roman" w:hAnsi="Times New Roman" w:cs="Times New Roman"/>
          <w:sz w:val="24"/>
          <w:szCs w:val="24"/>
        </w:rPr>
      </w:pPr>
      <w:r w:rsidRPr="00E25523">
        <w:rPr>
          <w:rFonts w:ascii="Times New Roman" w:hAnsi="Times New Roman" w:cs="Times New Roman"/>
          <w:sz w:val="24"/>
          <w:szCs w:val="24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E7EA2" w14:textId="77777777" w:rsidR="00BD0C0C" w:rsidRDefault="00BD0C0C" w:rsidP="00E25523">
      <w:pPr>
        <w:spacing w:after="0"/>
        <w:rPr>
          <w:rFonts w:ascii="Times New Roman" w:hAnsi="Times New Roman" w:cs="Times New Roman"/>
        </w:rPr>
      </w:pPr>
    </w:p>
    <w:p w14:paraId="4B1CF78D" w14:textId="77777777" w:rsidR="000A0FAB" w:rsidRPr="0061121B" w:rsidRDefault="0061121B" w:rsidP="000A0FAB">
      <w:pPr>
        <w:pStyle w:val="Nadpis2"/>
        <w:numPr>
          <w:ilvl w:val="1"/>
          <w:numId w:val="5"/>
        </w:numPr>
        <w:rPr>
          <w:color w:val="auto"/>
        </w:rPr>
      </w:pPr>
      <w:proofErr w:type="spellStart"/>
      <w:r>
        <w:rPr>
          <w:color w:val="auto"/>
        </w:rPr>
        <w:t>Headline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r w:rsidR="00A82D4D">
        <w:rPr>
          <w:color w:val="auto"/>
        </w:rPr>
        <w:t>Second L</w:t>
      </w:r>
      <w:r>
        <w:rPr>
          <w:color w:val="auto"/>
        </w:rPr>
        <w:t>evel</w:t>
      </w:r>
    </w:p>
    <w:p w14:paraId="3151BFE1" w14:textId="77777777" w:rsidR="00BD0C0C" w:rsidRDefault="00BD0C0C" w:rsidP="000A0FAB">
      <w:pPr>
        <w:spacing w:after="240"/>
        <w:ind w:firstLine="397"/>
        <w:jc w:val="both"/>
      </w:pPr>
      <w:r w:rsidRPr="000A0FAB">
        <w:rPr>
          <w:rFonts w:ascii="Times New Roman" w:hAnsi="Times New Roman" w:cs="Times New Roman"/>
          <w:sz w:val="24"/>
          <w:szCs w:val="24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</w:t>
      </w:r>
      <w:r w:rsidR="000A0FAB">
        <w:rPr>
          <w:rFonts w:ascii="Times New Roman" w:hAnsi="Times New Roman" w:cs="Times New Roman"/>
          <w:sz w:val="24"/>
          <w:szCs w:val="24"/>
        </w:rPr>
        <w:t xml:space="preserve">t, text, text, text, text, </w:t>
      </w:r>
      <w:r w:rsidRPr="000A0FAB">
        <w:t xml:space="preserve"> </w:t>
      </w:r>
    </w:p>
    <w:p w14:paraId="283AE48B" w14:textId="77777777" w:rsidR="007B7730" w:rsidRPr="005E406E" w:rsidRDefault="0061121B" w:rsidP="0061121B">
      <w:pPr>
        <w:pStyle w:val="Nadpis1"/>
        <w:spacing w:after="20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Conclusion</w:t>
      </w:r>
      <w:proofErr w:type="spellEnd"/>
    </w:p>
    <w:p w14:paraId="765E7F1C" w14:textId="77777777" w:rsidR="005E406E" w:rsidRDefault="005E406E" w:rsidP="005E406E">
      <w:pPr>
        <w:spacing w:after="0"/>
        <w:ind w:firstLine="397"/>
        <w:rPr>
          <w:rFonts w:ascii="Times New Roman" w:hAnsi="Times New Roman" w:cs="Times New Roman"/>
          <w:sz w:val="24"/>
          <w:szCs w:val="24"/>
        </w:rPr>
      </w:pPr>
      <w:r w:rsidRPr="00E25523">
        <w:rPr>
          <w:rFonts w:ascii="Times New Roman" w:hAnsi="Times New Roman" w:cs="Times New Roman"/>
          <w:sz w:val="24"/>
          <w:szCs w:val="24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F547A" w14:textId="77777777" w:rsidR="00264237" w:rsidRDefault="00264237" w:rsidP="000A0FAB">
      <w:pPr>
        <w:spacing w:after="240"/>
        <w:ind w:firstLine="397"/>
        <w:jc w:val="both"/>
      </w:pPr>
    </w:p>
    <w:p w14:paraId="7298972C" w14:textId="77777777" w:rsidR="00AB2466" w:rsidRPr="00AB2466" w:rsidRDefault="00A3267B" w:rsidP="000A0FAB">
      <w:pPr>
        <w:spacing w:after="24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References</w:t>
      </w:r>
      <w:proofErr w:type="spellEnd"/>
    </w:p>
    <w:p w14:paraId="62EC5E6E" w14:textId="77777777" w:rsidR="00264237" w:rsidRPr="00264237" w:rsidRDefault="00264237" w:rsidP="00264237">
      <w:pPr>
        <w:pStyle w:val="Default"/>
      </w:pPr>
      <w:r w:rsidRPr="00264237">
        <w:t xml:space="preserve">AITCHISON, J., BROWN, J. A. C. (1957). </w:t>
      </w:r>
      <w:proofErr w:type="spellStart"/>
      <w:r w:rsidRPr="00264237">
        <w:t>The</w:t>
      </w:r>
      <w:proofErr w:type="spellEnd"/>
      <w:r w:rsidRPr="00264237">
        <w:t xml:space="preserve"> log-</w:t>
      </w:r>
      <w:proofErr w:type="spellStart"/>
      <w:r w:rsidRPr="00264237">
        <w:t>normal</w:t>
      </w:r>
      <w:proofErr w:type="spellEnd"/>
      <w:r w:rsidRPr="00264237">
        <w:t xml:space="preserve"> </w:t>
      </w:r>
      <w:proofErr w:type="spellStart"/>
      <w:r w:rsidRPr="00264237">
        <w:t>distribution</w:t>
      </w:r>
      <w:proofErr w:type="spellEnd"/>
      <w:r w:rsidRPr="00264237">
        <w:t xml:space="preserve">. </w:t>
      </w:r>
      <w:proofErr w:type="spellStart"/>
      <w:r w:rsidRPr="00264237">
        <w:rPr>
          <w:i/>
          <w:iCs/>
        </w:rPr>
        <w:t>The</w:t>
      </w:r>
      <w:proofErr w:type="spellEnd"/>
      <w:r w:rsidRPr="00264237">
        <w:rPr>
          <w:i/>
          <w:iCs/>
        </w:rPr>
        <w:t xml:space="preserve"> </w:t>
      </w:r>
      <w:proofErr w:type="spellStart"/>
      <w:r w:rsidRPr="00264237">
        <w:rPr>
          <w:i/>
          <w:iCs/>
        </w:rPr>
        <w:t>Economic</w:t>
      </w:r>
      <w:proofErr w:type="spellEnd"/>
      <w:r w:rsidRPr="00264237">
        <w:rPr>
          <w:i/>
          <w:iCs/>
        </w:rPr>
        <w:t xml:space="preserve"> </w:t>
      </w:r>
      <w:proofErr w:type="spellStart"/>
      <w:r w:rsidRPr="00264237">
        <w:rPr>
          <w:i/>
          <w:iCs/>
        </w:rPr>
        <w:t>Journal</w:t>
      </w:r>
      <w:proofErr w:type="spellEnd"/>
      <w:r w:rsidRPr="00264237">
        <w:rPr>
          <w:i/>
          <w:iCs/>
        </w:rPr>
        <w:t xml:space="preserve"> </w:t>
      </w:r>
      <w:r w:rsidRPr="00264237">
        <w:t xml:space="preserve">67(268): 713–715. http://dx.doi.org/10.2307/2227716 </w:t>
      </w:r>
    </w:p>
    <w:p w14:paraId="20EF8E16" w14:textId="77777777" w:rsidR="00264237" w:rsidRDefault="00264237" w:rsidP="00264237">
      <w:pPr>
        <w:pStyle w:val="Default"/>
      </w:pPr>
    </w:p>
    <w:p w14:paraId="212A9997" w14:textId="6D1B1445" w:rsidR="00264237" w:rsidRPr="00264237" w:rsidRDefault="00264237" w:rsidP="00264237">
      <w:pPr>
        <w:pStyle w:val="Default"/>
      </w:pPr>
      <w:r w:rsidRPr="00264237">
        <w:t>ALEXANDER, C.</w:t>
      </w:r>
      <w:r w:rsidR="00804107">
        <w:t>,</w:t>
      </w:r>
      <w:r w:rsidRPr="00264237">
        <w:t xml:space="preserve"> (</w:t>
      </w:r>
      <w:proofErr w:type="gramStart"/>
      <w:r w:rsidRPr="00264237">
        <w:t>2008a</w:t>
      </w:r>
      <w:proofErr w:type="gramEnd"/>
      <w:r w:rsidRPr="00264237">
        <w:t xml:space="preserve">). </w:t>
      </w:r>
      <w:proofErr w:type="spellStart"/>
      <w:r>
        <w:rPr>
          <w:i/>
          <w:iCs/>
        </w:rPr>
        <w:t>Quantitave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Methods</w:t>
      </w:r>
      <w:proofErr w:type="spellEnd"/>
      <w:r>
        <w:rPr>
          <w:i/>
          <w:iCs/>
        </w:rPr>
        <w:t xml:space="preserve"> in Fi</w:t>
      </w:r>
      <w:r w:rsidRPr="00264237">
        <w:rPr>
          <w:i/>
          <w:iCs/>
        </w:rPr>
        <w:t>nance</w:t>
      </w:r>
      <w:r w:rsidRPr="00264237">
        <w:t xml:space="preserve">. </w:t>
      </w:r>
      <w:proofErr w:type="spellStart"/>
      <w:r w:rsidRPr="00264237">
        <w:t>Chichester</w:t>
      </w:r>
      <w:proofErr w:type="spellEnd"/>
      <w:r w:rsidRPr="00264237">
        <w:t xml:space="preserve">: </w:t>
      </w:r>
      <w:proofErr w:type="spellStart"/>
      <w:r w:rsidRPr="00264237">
        <w:t>Wiley</w:t>
      </w:r>
      <w:proofErr w:type="spellEnd"/>
      <w:r w:rsidRPr="00264237">
        <w:t xml:space="preserve">. </w:t>
      </w:r>
    </w:p>
    <w:p w14:paraId="7A530726" w14:textId="77777777" w:rsidR="00264237" w:rsidRDefault="00264237" w:rsidP="00264237">
      <w:pPr>
        <w:pStyle w:val="Default"/>
      </w:pPr>
    </w:p>
    <w:p w14:paraId="5E464014" w14:textId="42E585B1" w:rsidR="00264237" w:rsidRPr="00264237" w:rsidRDefault="00264237" w:rsidP="00264237">
      <w:pPr>
        <w:pStyle w:val="Default"/>
      </w:pPr>
      <w:r w:rsidRPr="00264237">
        <w:t>BEIRLANT, J., GOEGEBEUR, Y. SEGERS J., TEUGELS J.</w:t>
      </w:r>
      <w:r w:rsidR="00804107">
        <w:t>,</w:t>
      </w:r>
      <w:r w:rsidRPr="00264237">
        <w:t xml:space="preserve"> (2004). </w:t>
      </w:r>
      <w:proofErr w:type="spellStart"/>
      <w:r w:rsidRPr="00264237">
        <w:rPr>
          <w:i/>
          <w:iCs/>
        </w:rPr>
        <w:t>Statistics</w:t>
      </w:r>
      <w:proofErr w:type="spellEnd"/>
      <w:r w:rsidRPr="00264237">
        <w:rPr>
          <w:i/>
          <w:iCs/>
        </w:rPr>
        <w:t xml:space="preserve"> </w:t>
      </w:r>
      <w:proofErr w:type="spellStart"/>
      <w:r w:rsidRPr="00264237">
        <w:rPr>
          <w:i/>
          <w:iCs/>
        </w:rPr>
        <w:t>of</w:t>
      </w:r>
      <w:proofErr w:type="spellEnd"/>
      <w:r w:rsidRPr="00264237">
        <w:rPr>
          <w:i/>
          <w:iCs/>
        </w:rPr>
        <w:t xml:space="preserve"> </w:t>
      </w:r>
      <w:proofErr w:type="spellStart"/>
      <w:r w:rsidRPr="00264237">
        <w:rPr>
          <w:i/>
          <w:iCs/>
        </w:rPr>
        <w:t>Extremes</w:t>
      </w:r>
      <w:proofErr w:type="spellEnd"/>
      <w:r w:rsidRPr="00264237">
        <w:rPr>
          <w:i/>
          <w:iCs/>
        </w:rPr>
        <w:t xml:space="preserve">: </w:t>
      </w:r>
      <w:proofErr w:type="spellStart"/>
      <w:r w:rsidRPr="00264237">
        <w:rPr>
          <w:i/>
          <w:iCs/>
        </w:rPr>
        <w:t>Theory</w:t>
      </w:r>
      <w:proofErr w:type="spellEnd"/>
      <w:r w:rsidRPr="00264237">
        <w:rPr>
          <w:i/>
          <w:iCs/>
        </w:rPr>
        <w:t xml:space="preserve"> and </w:t>
      </w:r>
      <w:proofErr w:type="spellStart"/>
      <w:r w:rsidRPr="00264237">
        <w:rPr>
          <w:i/>
          <w:iCs/>
        </w:rPr>
        <w:t>Applications</w:t>
      </w:r>
      <w:proofErr w:type="spellEnd"/>
      <w:r w:rsidRPr="00264237">
        <w:rPr>
          <w:i/>
          <w:iCs/>
        </w:rPr>
        <w:t xml:space="preserve">. </w:t>
      </w:r>
      <w:proofErr w:type="spellStart"/>
      <w:r>
        <w:t>Chichester</w:t>
      </w:r>
      <w:proofErr w:type="spellEnd"/>
      <w:r>
        <w:t xml:space="preserve">: </w:t>
      </w:r>
      <w:proofErr w:type="spellStart"/>
      <w:r>
        <w:t>Wiley</w:t>
      </w:r>
      <w:proofErr w:type="spellEnd"/>
      <w:r>
        <w:t xml:space="preserve">. </w:t>
      </w:r>
    </w:p>
    <w:p w14:paraId="48152219" w14:textId="77777777" w:rsidR="00264237" w:rsidRDefault="00264237" w:rsidP="00264237">
      <w:pPr>
        <w:pStyle w:val="Default"/>
      </w:pPr>
    </w:p>
    <w:p w14:paraId="6DC9E2F5" w14:textId="77777777" w:rsidR="00264237" w:rsidRPr="00264237" w:rsidRDefault="00264237" w:rsidP="00264237">
      <w:pPr>
        <w:pStyle w:val="Default"/>
      </w:pPr>
      <w:r w:rsidRPr="00264237">
        <w:t xml:space="preserve">FAMA, E. F. (1965). </w:t>
      </w:r>
      <w:proofErr w:type="spellStart"/>
      <w:r w:rsidRPr="00264237">
        <w:t>The</w:t>
      </w:r>
      <w:proofErr w:type="spellEnd"/>
      <w:r w:rsidRPr="00264237">
        <w:t xml:space="preserve"> </w:t>
      </w:r>
      <w:proofErr w:type="spellStart"/>
      <w:r w:rsidRPr="00264237">
        <w:t>behavior</w:t>
      </w:r>
      <w:proofErr w:type="spellEnd"/>
      <w:r w:rsidRPr="00264237">
        <w:t xml:space="preserve"> </w:t>
      </w:r>
      <w:proofErr w:type="spellStart"/>
      <w:r w:rsidRPr="00264237">
        <w:t>of</w:t>
      </w:r>
      <w:proofErr w:type="spellEnd"/>
      <w:r w:rsidRPr="00264237">
        <w:t xml:space="preserve"> </w:t>
      </w:r>
      <w:proofErr w:type="spellStart"/>
      <w:r w:rsidRPr="00264237">
        <w:t>stock</w:t>
      </w:r>
      <w:proofErr w:type="spellEnd"/>
      <w:r w:rsidRPr="00264237">
        <w:t xml:space="preserve">-market </w:t>
      </w:r>
      <w:proofErr w:type="spellStart"/>
      <w:r w:rsidRPr="00264237">
        <w:t>prices</w:t>
      </w:r>
      <w:proofErr w:type="spellEnd"/>
      <w:r w:rsidRPr="00264237">
        <w:t xml:space="preserve">. </w:t>
      </w:r>
      <w:proofErr w:type="spellStart"/>
      <w:r w:rsidRPr="00264237">
        <w:rPr>
          <w:i/>
          <w:iCs/>
        </w:rPr>
        <w:t>The</w:t>
      </w:r>
      <w:proofErr w:type="spellEnd"/>
      <w:r w:rsidRPr="00264237">
        <w:rPr>
          <w:i/>
          <w:iCs/>
        </w:rPr>
        <w:t xml:space="preserve"> </w:t>
      </w:r>
      <w:proofErr w:type="spellStart"/>
      <w:r w:rsidRPr="00264237">
        <w:rPr>
          <w:i/>
          <w:iCs/>
        </w:rPr>
        <w:t>Journal</w:t>
      </w:r>
      <w:proofErr w:type="spellEnd"/>
      <w:r w:rsidRPr="00264237">
        <w:rPr>
          <w:i/>
          <w:iCs/>
        </w:rPr>
        <w:t xml:space="preserve"> </w:t>
      </w:r>
      <w:proofErr w:type="spellStart"/>
      <w:r w:rsidRPr="00264237">
        <w:rPr>
          <w:i/>
          <w:iCs/>
        </w:rPr>
        <w:t>of</w:t>
      </w:r>
      <w:proofErr w:type="spellEnd"/>
      <w:r w:rsidRPr="00264237">
        <w:rPr>
          <w:i/>
          <w:iCs/>
        </w:rPr>
        <w:t xml:space="preserve"> Business </w:t>
      </w:r>
      <w:r w:rsidRPr="00264237">
        <w:t xml:space="preserve">38(1): 34–105. http://dx.doi.org/10.1086/294743 </w:t>
      </w:r>
    </w:p>
    <w:p w14:paraId="7514D4F3" w14:textId="77777777" w:rsidR="00264237" w:rsidRDefault="00264237" w:rsidP="00A3267B">
      <w:pPr>
        <w:pStyle w:val="Zkladntext"/>
        <w:ind w:firstLine="0"/>
      </w:pPr>
    </w:p>
    <w:p w14:paraId="3B3A6989" w14:textId="77777777" w:rsidR="00264237" w:rsidRPr="00264237" w:rsidRDefault="00264237" w:rsidP="00A3267B">
      <w:pPr>
        <w:pStyle w:val="Zkladntext"/>
        <w:ind w:firstLine="0"/>
      </w:pPr>
      <w:r w:rsidRPr="00264237">
        <w:t xml:space="preserve">MORGAN, J. P. (1996). </w:t>
      </w:r>
      <w:proofErr w:type="spellStart"/>
      <w:r w:rsidRPr="00264237">
        <w:rPr>
          <w:i/>
          <w:iCs/>
        </w:rPr>
        <w:t>RiskMeasures</w:t>
      </w:r>
      <w:r w:rsidRPr="00A82D4D">
        <w:rPr>
          <w:i/>
          <w:iCs/>
          <w:vertAlign w:val="superscript"/>
        </w:rPr>
        <w:t>TM</w:t>
      </w:r>
      <w:proofErr w:type="spellEnd"/>
      <w:r w:rsidRPr="00264237">
        <w:rPr>
          <w:i/>
          <w:iCs/>
        </w:rPr>
        <w:t xml:space="preserve"> Technical Document</w:t>
      </w:r>
      <w:r w:rsidRPr="00264237">
        <w:t xml:space="preserve">. [Online] Available at: http://yats.free.fr/ pa-pers/td4e.pdf [cited 2015-12-12]. </w:t>
      </w:r>
    </w:p>
    <w:p w14:paraId="4AEF7EF7" w14:textId="77777777" w:rsidR="00264237" w:rsidRDefault="00264237" w:rsidP="00A3267B">
      <w:pPr>
        <w:pStyle w:val="Zkladntext"/>
        <w:ind w:firstLine="0"/>
        <w:rPr>
          <w:sz w:val="20"/>
          <w:szCs w:val="20"/>
        </w:rPr>
      </w:pPr>
    </w:p>
    <w:p w14:paraId="60E6AD89" w14:textId="77777777" w:rsidR="00A3267B" w:rsidRDefault="00A3267B" w:rsidP="00A3267B">
      <w:pPr>
        <w:pStyle w:val="Zkladntext"/>
        <w:ind w:firstLine="0"/>
        <w:rPr>
          <w:b/>
          <w:bCs/>
          <w:sz w:val="32"/>
          <w:lang w:val="cs-CZ"/>
        </w:rPr>
      </w:pPr>
      <w:proofErr w:type="spellStart"/>
      <w:r>
        <w:rPr>
          <w:b/>
          <w:bCs/>
          <w:sz w:val="32"/>
          <w:lang w:val="cs-CZ"/>
        </w:rPr>
        <w:t>Guidlines</w:t>
      </w:r>
      <w:proofErr w:type="spellEnd"/>
      <w:r>
        <w:rPr>
          <w:b/>
          <w:bCs/>
          <w:sz w:val="32"/>
          <w:lang w:val="cs-CZ"/>
        </w:rPr>
        <w:t xml:space="preserve"> </w:t>
      </w:r>
      <w:proofErr w:type="spellStart"/>
      <w:r>
        <w:rPr>
          <w:b/>
          <w:bCs/>
          <w:sz w:val="32"/>
          <w:lang w:val="cs-CZ"/>
        </w:rPr>
        <w:t>for</w:t>
      </w:r>
      <w:proofErr w:type="spellEnd"/>
      <w:r>
        <w:rPr>
          <w:b/>
          <w:bCs/>
          <w:sz w:val="32"/>
          <w:lang w:val="cs-CZ"/>
        </w:rPr>
        <w:t xml:space="preserve"> </w:t>
      </w:r>
      <w:proofErr w:type="spellStart"/>
      <w:r>
        <w:rPr>
          <w:b/>
          <w:bCs/>
          <w:sz w:val="32"/>
          <w:lang w:val="cs-CZ"/>
        </w:rPr>
        <w:t>paper</w:t>
      </w:r>
      <w:proofErr w:type="spellEnd"/>
      <w:r>
        <w:rPr>
          <w:b/>
          <w:bCs/>
          <w:sz w:val="32"/>
          <w:lang w:val="cs-CZ"/>
        </w:rPr>
        <w:t xml:space="preserve"> </w:t>
      </w:r>
      <w:proofErr w:type="spellStart"/>
      <w:r>
        <w:rPr>
          <w:b/>
          <w:bCs/>
          <w:sz w:val="32"/>
          <w:lang w:val="cs-CZ"/>
        </w:rPr>
        <w:t>writing</w:t>
      </w:r>
      <w:proofErr w:type="spellEnd"/>
      <w:r>
        <w:rPr>
          <w:b/>
          <w:bCs/>
          <w:sz w:val="32"/>
          <w:lang w:val="cs-CZ"/>
        </w:rPr>
        <w:t>:</w:t>
      </w:r>
    </w:p>
    <w:p w14:paraId="0C9C3884" w14:textId="77777777" w:rsidR="00A3267B" w:rsidRPr="00264237" w:rsidRDefault="00A3267B" w:rsidP="00264237">
      <w:pPr>
        <w:keepNext/>
        <w:numPr>
          <w:ilvl w:val="0"/>
          <w:numId w:val="4"/>
        </w:numPr>
        <w:tabs>
          <w:tab w:val="left" w:pos="708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cs-CZ"/>
        </w:rPr>
      </w:pPr>
      <w:r w:rsidRPr="00264237">
        <w:rPr>
          <w:rFonts w:ascii="Times New Roman" w:eastAsia="Times New Roman" w:hAnsi="Times New Roman" w:cs="Times New Roman"/>
          <w:b/>
          <w:bCs/>
          <w:lang w:val="en-US" w:eastAsia="cs-CZ"/>
        </w:rPr>
        <w:t>Use Harvard System of Referencing http://libweb.anglia.ac.uk/referencing/harvard.htm</w:t>
      </w:r>
    </w:p>
    <w:p w14:paraId="6030C7F7" w14:textId="77777777" w:rsidR="00A3267B" w:rsidRPr="00264237" w:rsidRDefault="00A3267B" w:rsidP="00264237">
      <w:pPr>
        <w:keepNext/>
        <w:numPr>
          <w:ilvl w:val="0"/>
          <w:numId w:val="4"/>
        </w:numPr>
        <w:tabs>
          <w:tab w:val="left" w:pos="708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cs-CZ"/>
        </w:rPr>
      </w:pPr>
      <w:r w:rsidRPr="00264237">
        <w:rPr>
          <w:rFonts w:ascii="Times New Roman" w:eastAsia="Times New Roman" w:hAnsi="Times New Roman" w:cs="Times New Roman"/>
          <w:b/>
          <w:bCs/>
          <w:lang w:val="en-US" w:eastAsia="cs-CZ"/>
        </w:rPr>
        <w:t>All the charts and graphs must be in black and white, do not draw charts, schemes and diagrams in MS Word, use other more suitable program.</w:t>
      </w:r>
    </w:p>
    <w:p w14:paraId="4A74286B" w14:textId="77777777" w:rsidR="00A3267B" w:rsidRPr="00264237" w:rsidRDefault="00A3267B" w:rsidP="00264237">
      <w:pPr>
        <w:keepNext/>
        <w:numPr>
          <w:ilvl w:val="0"/>
          <w:numId w:val="4"/>
        </w:numPr>
        <w:tabs>
          <w:tab w:val="left" w:pos="708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cs-CZ"/>
        </w:rPr>
      </w:pPr>
      <w:r w:rsidRPr="00264237">
        <w:rPr>
          <w:rFonts w:ascii="Times New Roman" w:eastAsia="Times New Roman" w:hAnsi="Times New Roman" w:cs="Times New Roman"/>
          <w:b/>
          <w:bCs/>
          <w:lang w:val="en-US" w:eastAsia="cs-CZ"/>
        </w:rPr>
        <w:t>Do not number the pages</w:t>
      </w:r>
    </w:p>
    <w:p w14:paraId="653F7AF8" w14:textId="77777777" w:rsidR="00A3267B" w:rsidRPr="00264237" w:rsidRDefault="00A3267B" w:rsidP="00264237">
      <w:pPr>
        <w:keepNext/>
        <w:numPr>
          <w:ilvl w:val="0"/>
          <w:numId w:val="4"/>
        </w:numPr>
        <w:tabs>
          <w:tab w:val="left" w:pos="708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cs-CZ"/>
        </w:rPr>
      </w:pPr>
      <w:r w:rsidRPr="00264237">
        <w:rPr>
          <w:rFonts w:ascii="Times New Roman" w:eastAsia="Times New Roman" w:hAnsi="Times New Roman" w:cs="Times New Roman"/>
          <w:b/>
          <w:bCs/>
          <w:lang w:val="en-US" w:eastAsia="cs-CZ"/>
        </w:rPr>
        <w:t>Please send the paper in MS Word format only</w:t>
      </w:r>
    </w:p>
    <w:p w14:paraId="4F5D5DBA" w14:textId="77777777" w:rsidR="00A3267B" w:rsidRPr="00264237" w:rsidRDefault="00A3267B" w:rsidP="00264237">
      <w:pPr>
        <w:keepNext/>
        <w:numPr>
          <w:ilvl w:val="0"/>
          <w:numId w:val="4"/>
        </w:numPr>
        <w:tabs>
          <w:tab w:val="left" w:pos="708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cs-CZ"/>
        </w:rPr>
      </w:pPr>
      <w:r w:rsidRPr="00A3267B">
        <w:rPr>
          <w:rFonts w:ascii="Times New Roman" w:eastAsia="Times New Roman" w:hAnsi="Times New Roman" w:cs="Times New Roman"/>
          <w:b/>
          <w:bCs/>
          <w:lang w:val="en-US" w:eastAsia="cs-CZ"/>
        </w:rPr>
        <w:t xml:space="preserve">The paper should not exceed 10 pages </w:t>
      </w:r>
      <w:r>
        <w:rPr>
          <w:rFonts w:ascii="Times New Roman" w:eastAsia="Times New Roman" w:hAnsi="Times New Roman" w:cs="Times New Roman"/>
          <w:b/>
          <w:bCs/>
          <w:lang w:val="en-US" w:eastAsia="cs-CZ"/>
        </w:rPr>
        <w:t>of A4</w:t>
      </w:r>
    </w:p>
    <w:p w14:paraId="4BE1760C" w14:textId="77777777" w:rsidR="00F82500" w:rsidRPr="00264237" w:rsidRDefault="00A82D4D" w:rsidP="008C02C3">
      <w:pPr>
        <w:keepNext/>
        <w:numPr>
          <w:ilvl w:val="0"/>
          <w:numId w:val="4"/>
        </w:numPr>
        <w:tabs>
          <w:tab w:val="left" w:pos="708"/>
        </w:tabs>
        <w:autoSpaceDE w:val="0"/>
        <w:autoSpaceDN w:val="0"/>
        <w:spacing w:before="240"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lang w:val="en-US" w:eastAsia="cs-CZ"/>
        </w:rPr>
        <w:t xml:space="preserve">The paper title, </w:t>
      </w:r>
      <w:r w:rsidR="00F82500">
        <w:rPr>
          <w:rFonts w:ascii="Times New Roman" w:eastAsia="Times New Roman" w:hAnsi="Times New Roman" w:cs="Times New Roman"/>
          <w:b/>
          <w:bCs/>
          <w:lang w:val="en-US" w:eastAsia="cs-CZ"/>
        </w:rPr>
        <w:t>abstract</w:t>
      </w:r>
      <w:r>
        <w:rPr>
          <w:rFonts w:ascii="Times New Roman" w:eastAsia="Times New Roman" w:hAnsi="Times New Roman" w:cs="Times New Roman"/>
          <w:b/>
          <w:bCs/>
          <w:lang w:val="en-US" w:eastAsia="cs-CZ"/>
        </w:rPr>
        <w:t xml:space="preserve"> and key words are written in English only </w:t>
      </w:r>
    </w:p>
    <w:p w14:paraId="237A7D28" w14:textId="77777777" w:rsidR="00264237" w:rsidRPr="00A3267B" w:rsidRDefault="00A82D4D" w:rsidP="008C02C3">
      <w:pPr>
        <w:keepNext/>
        <w:numPr>
          <w:ilvl w:val="0"/>
          <w:numId w:val="4"/>
        </w:numPr>
        <w:tabs>
          <w:tab w:val="left" w:pos="708"/>
        </w:tabs>
        <w:autoSpaceDE w:val="0"/>
        <w:autoSpaceDN w:val="0"/>
        <w:spacing w:before="240"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lang w:val="en-US" w:eastAsia="cs-CZ"/>
        </w:rPr>
        <w:t xml:space="preserve">The references must include at least 5 </w:t>
      </w:r>
      <w:r w:rsidR="00264237">
        <w:rPr>
          <w:rFonts w:ascii="Times New Roman" w:eastAsia="Times New Roman" w:hAnsi="Times New Roman" w:cs="Times New Roman"/>
          <w:b/>
          <w:bCs/>
          <w:lang w:val="en-US" w:eastAsia="cs-CZ"/>
        </w:rPr>
        <w:t>citations from Web of Science</w:t>
      </w:r>
    </w:p>
    <w:p w14:paraId="2D20365B" w14:textId="77777777" w:rsidR="00A3267B" w:rsidRPr="007B7730" w:rsidRDefault="00A3267B" w:rsidP="00A3267B">
      <w:pPr>
        <w:keepNext/>
        <w:tabs>
          <w:tab w:val="left" w:pos="708"/>
        </w:tabs>
        <w:autoSpaceDE w:val="0"/>
        <w:autoSpaceDN w:val="0"/>
        <w:spacing w:before="24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A3267B" w:rsidRPr="007B7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A237" w14:textId="77777777" w:rsidR="00547582" w:rsidRDefault="00547582" w:rsidP="00E909BE">
      <w:pPr>
        <w:spacing w:after="0" w:line="240" w:lineRule="auto"/>
      </w:pPr>
      <w:r>
        <w:separator/>
      </w:r>
    </w:p>
  </w:endnote>
  <w:endnote w:type="continuationSeparator" w:id="0">
    <w:p w14:paraId="5583BACD" w14:textId="77777777" w:rsidR="00547582" w:rsidRDefault="00547582" w:rsidP="00E9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72AE" w14:textId="77777777" w:rsidR="00547582" w:rsidRDefault="00547582" w:rsidP="00E909BE">
      <w:pPr>
        <w:spacing w:after="0" w:line="240" w:lineRule="auto"/>
      </w:pPr>
      <w:r>
        <w:separator/>
      </w:r>
    </w:p>
  </w:footnote>
  <w:footnote w:type="continuationSeparator" w:id="0">
    <w:p w14:paraId="295E5827" w14:textId="77777777" w:rsidR="00547582" w:rsidRDefault="00547582" w:rsidP="00E909BE">
      <w:pPr>
        <w:spacing w:after="0" w:line="240" w:lineRule="auto"/>
      </w:pPr>
      <w:r>
        <w:continuationSeparator/>
      </w:r>
    </w:p>
  </w:footnote>
  <w:footnote w:id="1">
    <w:p w14:paraId="33D72BE6" w14:textId="77777777" w:rsidR="00E909BE" w:rsidRDefault="00E909BE">
      <w:pPr>
        <w:pStyle w:val="Textpoznpodarou"/>
      </w:pPr>
      <w:r w:rsidRPr="00002F45">
        <w:rPr>
          <w:rStyle w:val="Znakapoznpodarou"/>
          <w:highlight w:val="yellow"/>
        </w:rPr>
        <w:footnoteRef/>
      </w:r>
      <w:r w:rsidR="007B7730" w:rsidRPr="00002F45">
        <w:rPr>
          <w:highlight w:val="yellow"/>
        </w:rPr>
        <w:t xml:space="preserve"> </w:t>
      </w:r>
      <w:proofErr w:type="spellStart"/>
      <w:r w:rsidR="00002F45" w:rsidRPr="00002F45">
        <w:rPr>
          <w:highlight w:val="yellow"/>
        </w:rPr>
        <w:t>First</w:t>
      </w:r>
      <w:proofErr w:type="spellEnd"/>
      <w:r w:rsidR="0032765E">
        <w:rPr>
          <w:highlight w:val="yellow"/>
        </w:rPr>
        <w:t xml:space="preserve"> </w:t>
      </w:r>
      <w:proofErr w:type="spellStart"/>
      <w:r w:rsidR="00002F45" w:rsidRPr="00002F45">
        <w:rPr>
          <w:highlight w:val="yellow"/>
        </w:rPr>
        <w:t>name</w:t>
      </w:r>
      <w:proofErr w:type="spellEnd"/>
      <w:r w:rsidR="00002F45" w:rsidRPr="00002F45">
        <w:rPr>
          <w:highlight w:val="yellow"/>
        </w:rPr>
        <w:t xml:space="preserve"> and last</w:t>
      </w:r>
      <w:r w:rsidR="0032765E">
        <w:rPr>
          <w:highlight w:val="yellow"/>
        </w:rPr>
        <w:t xml:space="preserve"> </w:t>
      </w:r>
      <w:proofErr w:type="spellStart"/>
      <w:r w:rsidR="00002F45" w:rsidRPr="00002F45">
        <w:rPr>
          <w:highlight w:val="yellow"/>
        </w:rPr>
        <w:t>name</w:t>
      </w:r>
      <w:proofErr w:type="spellEnd"/>
      <w:r w:rsidR="00002F45" w:rsidRPr="00002F45">
        <w:rPr>
          <w:highlight w:val="yellow"/>
        </w:rPr>
        <w:t xml:space="preserve"> </w:t>
      </w:r>
      <w:proofErr w:type="spellStart"/>
      <w:r w:rsidR="00002F45" w:rsidRPr="00002F45">
        <w:rPr>
          <w:highlight w:val="yellow"/>
        </w:rPr>
        <w:t>of</w:t>
      </w:r>
      <w:proofErr w:type="spellEnd"/>
      <w:r w:rsidR="007B7730" w:rsidRPr="00002F45">
        <w:rPr>
          <w:highlight w:val="yellow"/>
        </w:rPr>
        <w:t xml:space="preserve"> </w:t>
      </w:r>
      <w:proofErr w:type="spellStart"/>
      <w:r w:rsidR="007B7730" w:rsidRPr="00002F45">
        <w:rPr>
          <w:highlight w:val="yellow"/>
        </w:rPr>
        <w:t>aut</w:t>
      </w:r>
      <w:r w:rsidR="00002F45" w:rsidRPr="00002F45">
        <w:rPr>
          <w:highlight w:val="yellow"/>
        </w:rPr>
        <w:t>h</w:t>
      </w:r>
      <w:r w:rsidR="007B7730" w:rsidRPr="00002F45">
        <w:rPr>
          <w:highlight w:val="yellow"/>
        </w:rPr>
        <w:t>or</w:t>
      </w:r>
      <w:proofErr w:type="spellEnd"/>
      <w:r w:rsidR="007B7730" w:rsidRPr="00002F45">
        <w:rPr>
          <w:highlight w:val="yellow"/>
        </w:rPr>
        <w:t xml:space="preserve">, </w:t>
      </w:r>
      <w:proofErr w:type="spellStart"/>
      <w:r w:rsidR="00A82D4D">
        <w:rPr>
          <w:highlight w:val="yellow"/>
        </w:rPr>
        <w:t>degrees</w:t>
      </w:r>
      <w:proofErr w:type="spellEnd"/>
      <w:r w:rsidR="007B7730" w:rsidRPr="00002F45">
        <w:rPr>
          <w:highlight w:val="yellow"/>
        </w:rPr>
        <w:t xml:space="preserve">, </w:t>
      </w:r>
      <w:proofErr w:type="spellStart"/>
      <w:r w:rsidR="00264237">
        <w:rPr>
          <w:highlight w:val="yellow"/>
        </w:rPr>
        <w:t>institution</w:t>
      </w:r>
      <w:proofErr w:type="spellEnd"/>
      <w:r w:rsidR="007B7730" w:rsidRPr="00002F45">
        <w:rPr>
          <w:highlight w:val="yellow"/>
        </w:rPr>
        <w:t>, e-mail.</w:t>
      </w:r>
    </w:p>
  </w:footnote>
  <w:footnote w:id="2">
    <w:p w14:paraId="60BBF171" w14:textId="77777777" w:rsidR="00264237" w:rsidRDefault="00264237" w:rsidP="00264237">
      <w:pPr>
        <w:pStyle w:val="Textpoznpodarou"/>
      </w:pPr>
      <w:r w:rsidRPr="00002F45">
        <w:rPr>
          <w:rStyle w:val="Znakapoznpodarou"/>
          <w:highlight w:val="yellow"/>
        </w:rPr>
        <w:footnoteRef/>
      </w:r>
      <w:r w:rsidRPr="00002F45">
        <w:rPr>
          <w:highlight w:val="yellow"/>
        </w:rPr>
        <w:t xml:space="preserve"> </w:t>
      </w:r>
      <w:proofErr w:type="spellStart"/>
      <w:r w:rsidRPr="00002F45">
        <w:rPr>
          <w:highlight w:val="yellow"/>
        </w:rPr>
        <w:t>First</w:t>
      </w:r>
      <w:proofErr w:type="spellEnd"/>
      <w:r w:rsidR="0032765E">
        <w:rPr>
          <w:highlight w:val="yellow"/>
        </w:rPr>
        <w:t xml:space="preserve"> </w:t>
      </w:r>
      <w:proofErr w:type="spellStart"/>
      <w:r w:rsidRPr="00002F45">
        <w:rPr>
          <w:highlight w:val="yellow"/>
        </w:rPr>
        <w:t>name</w:t>
      </w:r>
      <w:proofErr w:type="spellEnd"/>
      <w:r w:rsidRPr="00002F45">
        <w:rPr>
          <w:highlight w:val="yellow"/>
        </w:rPr>
        <w:t xml:space="preserve"> and last</w:t>
      </w:r>
      <w:r w:rsidR="0032765E">
        <w:rPr>
          <w:highlight w:val="yellow"/>
        </w:rPr>
        <w:t xml:space="preserve"> </w:t>
      </w:r>
      <w:proofErr w:type="spellStart"/>
      <w:r w:rsidRPr="00002F45">
        <w:rPr>
          <w:highlight w:val="yellow"/>
        </w:rPr>
        <w:t>name</w:t>
      </w:r>
      <w:proofErr w:type="spellEnd"/>
      <w:r w:rsidRPr="00002F45">
        <w:rPr>
          <w:highlight w:val="yellow"/>
        </w:rPr>
        <w:t xml:space="preserve"> </w:t>
      </w:r>
      <w:proofErr w:type="spellStart"/>
      <w:r w:rsidRPr="00002F45">
        <w:rPr>
          <w:highlight w:val="yellow"/>
        </w:rPr>
        <w:t>of</w:t>
      </w:r>
      <w:proofErr w:type="spellEnd"/>
      <w:r w:rsidRPr="00002F45">
        <w:rPr>
          <w:highlight w:val="yellow"/>
        </w:rPr>
        <w:t xml:space="preserve"> </w:t>
      </w:r>
      <w:proofErr w:type="spellStart"/>
      <w:r w:rsidRPr="00002F45">
        <w:rPr>
          <w:highlight w:val="yellow"/>
        </w:rPr>
        <w:t>author</w:t>
      </w:r>
      <w:proofErr w:type="spellEnd"/>
      <w:r w:rsidRPr="00002F45">
        <w:rPr>
          <w:highlight w:val="yellow"/>
        </w:rPr>
        <w:t>,</w:t>
      </w:r>
      <w:r w:rsidR="00A82D4D">
        <w:rPr>
          <w:highlight w:val="yellow"/>
        </w:rPr>
        <w:t xml:space="preserve"> </w:t>
      </w:r>
      <w:proofErr w:type="spellStart"/>
      <w:r w:rsidR="00A82D4D">
        <w:rPr>
          <w:highlight w:val="yellow"/>
        </w:rPr>
        <w:t>degrees</w:t>
      </w:r>
      <w:proofErr w:type="spellEnd"/>
      <w:r w:rsidRPr="00002F45">
        <w:rPr>
          <w:highlight w:val="yellow"/>
        </w:rPr>
        <w:t xml:space="preserve">, </w:t>
      </w:r>
      <w:proofErr w:type="spellStart"/>
      <w:r>
        <w:rPr>
          <w:highlight w:val="yellow"/>
        </w:rPr>
        <w:t>institution</w:t>
      </w:r>
      <w:proofErr w:type="spellEnd"/>
      <w:r w:rsidRPr="00002F45">
        <w:rPr>
          <w:highlight w:val="yellow"/>
        </w:rPr>
        <w:t>, e-mail.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2D42"/>
    <w:multiLevelType w:val="multilevel"/>
    <w:tmpl w:val="70DE7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5B13D0"/>
    <w:multiLevelType w:val="multilevel"/>
    <w:tmpl w:val="1708F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FE90FD8"/>
    <w:multiLevelType w:val="hybridMultilevel"/>
    <w:tmpl w:val="15A6C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B4118"/>
    <w:multiLevelType w:val="hybridMultilevel"/>
    <w:tmpl w:val="70D65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06300">
    <w:abstractNumId w:val="3"/>
  </w:num>
  <w:num w:numId="2" w16cid:durableId="1825582284">
    <w:abstractNumId w:val="1"/>
  </w:num>
  <w:num w:numId="3" w16cid:durableId="797337023">
    <w:abstractNumId w:val="4"/>
  </w:num>
  <w:num w:numId="4" w16cid:durableId="1005861576">
    <w:abstractNumId w:val="2"/>
  </w:num>
  <w:num w:numId="5" w16cid:durableId="198523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F9"/>
    <w:rsid w:val="00002F45"/>
    <w:rsid w:val="000A0FAB"/>
    <w:rsid w:val="000E7D5D"/>
    <w:rsid w:val="001A5B34"/>
    <w:rsid w:val="00247E1B"/>
    <w:rsid w:val="00264237"/>
    <w:rsid w:val="002C2D4B"/>
    <w:rsid w:val="0032765E"/>
    <w:rsid w:val="00337FCE"/>
    <w:rsid w:val="003D0F4B"/>
    <w:rsid w:val="004B1E61"/>
    <w:rsid w:val="00547582"/>
    <w:rsid w:val="00596E4C"/>
    <w:rsid w:val="005E406E"/>
    <w:rsid w:val="0061121B"/>
    <w:rsid w:val="007B7730"/>
    <w:rsid w:val="00804107"/>
    <w:rsid w:val="008A1EC5"/>
    <w:rsid w:val="008D07F9"/>
    <w:rsid w:val="00A3267B"/>
    <w:rsid w:val="00A82D4D"/>
    <w:rsid w:val="00AB2466"/>
    <w:rsid w:val="00B13F70"/>
    <w:rsid w:val="00BD0C0C"/>
    <w:rsid w:val="00CA0521"/>
    <w:rsid w:val="00D60E97"/>
    <w:rsid w:val="00D776D1"/>
    <w:rsid w:val="00E25523"/>
    <w:rsid w:val="00E909BE"/>
    <w:rsid w:val="00EA31BE"/>
    <w:rsid w:val="00F8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386A"/>
  <w15:docId w15:val="{1538B014-D8E2-4093-A9D6-893AF29F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0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0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76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09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09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09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909B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D0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D0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76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21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21B"/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1121B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A3267B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3267B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Default">
    <w:name w:val="Default"/>
    <w:rsid w:val="00264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el/guide/je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4FD2-ABB6-4517-A647-20077F6D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Seibert Michal</cp:lastModifiedBy>
  <cp:revision>3</cp:revision>
  <cp:lastPrinted>2016-04-27T09:45:00Z</cp:lastPrinted>
  <dcterms:created xsi:type="dcterms:W3CDTF">2016-04-27T11:25:00Z</dcterms:created>
  <dcterms:modified xsi:type="dcterms:W3CDTF">2024-01-26T08:52:00Z</dcterms:modified>
</cp:coreProperties>
</file>